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D706F9" w:rsidRDefault="009172BD" w:rsidP="00086B24">
      <w:pPr>
        <w:spacing w:line="240" w:lineRule="auto"/>
        <w:jc w:val="center"/>
        <w:rPr>
          <w:sz w:val="20"/>
        </w:rPr>
      </w:pPr>
    </w:p>
    <w:p w:rsidR="00EB46DB" w:rsidRPr="00D706F9" w:rsidRDefault="009172BD" w:rsidP="00086B24">
      <w:pPr>
        <w:spacing w:line="240" w:lineRule="auto"/>
        <w:jc w:val="center"/>
        <w:rPr>
          <w:b/>
          <w:sz w:val="20"/>
        </w:rPr>
      </w:pPr>
      <w:r w:rsidRPr="00D706F9">
        <w:rPr>
          <w:b/>
          <w:sz w:val="20"/>
        </w:rPr>
        <w:t>ОБГРУНТУВАННЯ</w:t>
      </w:r>
    </w:p>
    <w:p w:rsidR="009172BD" w:rsidRPr="00D706F9" w:rsidRDefault="009172BD" w:rsidP="00086B24">
      <w:pPr>
        <w:spacing w:line="240" w:lineRule="auto"/>
        <w:jc w:val="center"/>
        <w:rPr>
          <w:sz w:val="20"/>
        </w:rPr>
      </w:pPr>
      <w:r w:rsidRPr="00D706F9">
        <w:rPr>
          <w:sz w:val="20"/>
        </w:rPr>
        <w:t xml:space="preserve">технічних та якісних характеристик закупівлі </w:t>
      </w:r>
      <w:r w:rsidR="00C47EFC" w:rsidRPr="00C47EFC">
        <w:rPr>
          <w:b/>
          <w:i/>
          <w:sz w:val="20"/>
        </w:rPr>
        <w:t xml:space="preserve">Солома та сіно </w:t>
      </w:r>
      <w:r w:rsidR="00695289">
        <w:rPr>
          <w:b/>
          <w:i/>
          <w:sz w:val="20"/>
        </w:rPr>
        <w:t>–</w:t>
      </w:r>
      <w:r w:rsidR="00C47EFC" w:rsidRPr="00C47EFC">
        <w:rPr>
          <w:b/>
          <w:i/>
          <w:sz w:val="20"/>
        </w:rPr>
        <w:t xml:space="preserve"> фураж</w:t>
      </w:r>
      <w:r w:rsidR="00695289">
        <w:rPr>
          <w:b/>
          <w:i/>
          <w:sz w:val="20"/>
        </w:rPr>
        <w:t>.</w:t>
      </w:r>
      <w:r w:rsidR="00C47EFC" w:rsidRPr="00C47EFC">
        <w:rPr>
          <w:b/>
          <w:i/>
          <w:sz w:val="20"/>
        </w:rPr>
        <w:t xml:space="preserve"> Код ДК 021:2015 - 03110000-5 – Сільськогосподарські культури, продукція товарн</w:t>
      </w:r>
      <w:r w:rsidR="00695289">
        <w:rPr>
          <w:b/>
          <w:i/>
          <w:sz w:val="20"/>
        </w:rPr>
        <w:t>ого садівництва та рослинництва</w:t>
      </w:r>
      <w:r w:rsidRPr="00D706F9">
        <w:rPr>
          <w:sz w:val="20"/>
        </w:rPr>
        <w:t>, розміру бюджетного призначення, очікуваної вартості предмета закупівлі</w:t>
      </w:r>
    </w:p>
    <w:p w:rsidR="009172BD" w:rsidRPr="00D706F9" w:rsidRDefault="009172BD" w:rsidP="00086B24">
      <w:pPr>
        <w:spacing w:line="240" w:lineRule="auto"/>
        <w:jc w:val="center"/>
        <w:rPr>
          <w:i/>
          <w:sz w:val="18"/>
          <w:szCs w:val="20"/>
        </w:rPr>
      </w:pPr>
      <w:r w:rsidRPr="00D706F9">
        <w:rPr>
          <w:sz w:val="18"/>
          <w:szCs w:val="20"/>
        </w:rPr>
        <w:t>(</w:t>
      </w:r>
      <w:r w:rsidRPr="00D706F9">
        <w:rPr>
          <w:i/>
          <w:sz w:val="18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D706F9" w:rsidRDefault="009172BD" w:rsidP="00086B24">
      <w:pPr>
        <w:spacing w:line="240" w:lineRule="auto"/>
        <w:jc w:val="both"/>
        <w:rPr>
          <w:b/>
          <w:i/>
          <w:sz w:val="20"/>
        </w:rPr>
      </w:pPr>
      <w:r w:rsidRPr="00D706F9">
        <w:rPr>
          <w:b/>
          <w:i/>
          <w:sz w:val="20"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D706F9" w:rsidRDefault="009172BD" w:rsidP="00086B24">
      <w:pPr>
        <w:spacing w:line="240" w:lineRule="auto"/>
        <w:jc w:val="both"/>
        <w:rPr>
          <w:i/>
          <w:sz w:val="20"/>
        </w:rPr>
      </w:pPr>
      <w:proofErr w:type="spellStart"/>
      <w:r w:rsidRPr="00D706F9">
        <w:rPr>
          <w:i/>
          <w:sz w:val="20"/>
        </w:rPr>
        <w:t>Стрижавський</w:t>
      </w:r>
      <w:proofErr w:type="spellEnd"/>
      <w:r w:rsidRPr="00D706F9">
        <w:rPr>
          <w:i/>
          <w:sz w:val="20"/>
        </w:rPr>
        <w:t xml:space="preserve"> дитячий будинок-інтернат; </w:t>
      </w:r>
    </w:p>
    <w:p w:rsidR="009635B9" w:rsidRPr="00D706F9" w:rsidRDefault="009172BD" w:rsidP="00086B24">
      <w:pPr>
        <w:spacing w:line="240" w:lineRule="auto"/>
        <w:jc w:val="both"/>
        <w:rPr>
          <w:i/>
          <w:sz w:val="20"/>
        </w:rPr>
      </w:pPr>
      <w:r w:rsidRPr="00D706F9">
        <w:rPr>
          <w:i/>
          <w:sz w:val="20"/>
        </w:rPr>
        <w:t xml:space="preserve">23210, Вінницька область, Вінницький район, </w:t>
      </w:r>
      <w:proofErr w:type="spellStart"/>
      <w:r w:rsidRPr="00D706F9">
        <w:rPr>
          <w:i/>
          <w:sz w:val="20"/>
        </w:rPr>
        <w:t>смт</w:t>
      </w:r>
      <w:proofErr w:type="spellEnd"/>
      <w:r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Стрижавка</w:t>
      </w:r>
      <w:proofErr w:type="spellEnd"/>
      <w:r w:rsidRPr="00D706F9">
        <w:rPr>
          <w:i/>
          <w:sz w:val="20"/>
        </w:rPr>
        <w:t>, вул.</w:t>
      </w:r>
      <w:r w:rsidR="00B44A86"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Новосільська</w:t>
      </w:r>
      <w:proofErr w:type="spellEnd"/>
      <w:r w:rsidRPr="00D706F9">
        <w:rPr>
          <w:i/>
          <w:sz w:val="20"/>
        </w:rPr>
        <w:t xml:space="preserve">, 39; </w:t>
      </w:r>
    </w:p>
    <w:p w:rsidR="009635B9" w:rsidRPr="00D706F9" w:rsidRDefault="009172BD" w:rsidP="00086B24">
      <w:pPr>
        <w:spacing w:line="240" w:lineRule="auto"/>
        <w:jc w:val="both"/>
        <w:rPr>
          <w:i/>
          <w:sz w:val="20"/>
        </w:rPr>
      </w:pPr>
      <w:r w:rsidRPr="00D706F9">
        <w:rPr>
          <w:i/>
          <w:sz w:val="20"/>
        </w:rPr>
        <w:t>03188145;</w:t>
      </w:r>
    </w:p>
    <w:p w:rsidR="009172BD" w:rsidRPr="00D706F9" w:rsidRDefault="009172BD" w:rsidP="00086B24">
      <w:pPr>
        <w:spacing w:line="240" w:lineRule="auto"/>
        <w:jc w:val="both"/>
        <w:rPr>
          <w:i/>
          <w:sz w:val="20"/>
        </w:rPr>
      </w:pPr>
      <w:r w:rsidRPr="00D706F9">
        <w:rPr>
          <w:i/>
          <w:sz w:val="20"/>
        </w:rPr>
        <w:t xml:space="preserve"> юридична   особа є од</w:t>
      </w:r>
      <w:r w:rsidR="00B44A86" w:rsidRPr="00D706F9">
        <w:rPr>
          <w:i/>
          <w:sz w:val="20"/>
        </w:rPr>
        <w:t>е</w:t>
      </w:r>
      <w:r w:rsidRPr="00D706F9">
        <w:rPr>
          <w:i/>
          <w:sz w:val="20"/>
        </w:rPr>
        <w:t>ржувачем бюджетних коштів (</w:t>
      </w:r>
      <w:r w:rsidR="009635B9" w:rsidRPr="00D706F9">
        <w:rPr>
          <w:i/>
          <w:sz w:val="20"/>
        </w:rPr>
        <w:t>замовник , визначений абзацом 2 п.3 ч.1  ст.2 Закону України «Про публічні закупівлі»).</w:t>
      </w:r>
    </w:p>
    <w:p w:rsidR="009635B9" w:rsidRPr="00D706F9" w:rsidRDefault="009635B9" w:rsidP="00086B24">
      <w:pPr>
        <w:spacing w:line="240" w:lineRule="auto"/>
        <w:jc w:val="both"/>
        <w:rPr>
          <w:b/>
          <w:sz w:val="20"/>
        </w:rPr>
      </w:pPr>
      <w:r w:rsidRPr="00D706F9">
        <w:rPr>
          <w:b/>
          <w:sz w:val="20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C47EFC" w:rsidRDefault="00C47EFC" w:rsidP="00086B24">
      <w:pPr>
        <w:spacing w:line="240" w:lineRule="auto"/>
        <w:jc w:val="both"/>
        <w:rPr>
          <w:i/>
          <w:sz w:val="20"/>
        </w:rPr>
      </w:pPr>
      <w:r w:rsidRPr="00C47EFC">
        <w:rPr>
          <w:i/>
          <w:sz w:val="20"/>
        </w:rPr>
        <w:t xml:space="preserve">Солома та сіно </w:t>
      </w:r>
      <w:r w:rsidR="00695289">
        <w:rPr>
          <w:i/>
          <w:sz w:val="20"/>
        </w:rPr>
        <w:t>–</w:t>
      </w:r>
      <w:r w:rsidRPr="00C47EFC">
        <w:rPr>
          <w:i/>
          <w:sz w:val="20"/>
        </w:rPr>
        <w:t xml:space="preserve"> фураж</w:t>
      </w:r>
      <w:r w:rsidR="00695289">
        <w:rPr>
          <w:i/>
          <w:sz w:val="20"/>
        </w:rPr>
        <w:t>.</w:t>
      </w:r>
      <w:r w:rsidRPr="00C47EFC">
        <w:rPr>
          <w:i/>
          <w:sz w:val="20"/>
        </w:rPr>
        <w:t xml:space="preserve"> Код ДК 021:2015 - 03110000-5 – Сільськогосподарські культури, продукція товарн</w:t>
      </w:r>
      <w:r w:rsidR="00695289">
        <w:rPr>
          <w:i/>
          <w:sz w:val="20"/>
        </w:rPr>
        <w:t>ого садівництва та рослинництва.</w:t>
      </w:r>
    </w:p>
    <w:p w:rsidR="009635B9" w:rsidRPr="00D706F9" w:rsidRDefault="009635B9" w:rsidP="00086B24">
      <w:pPr>
        <w:spacing w:line="240" w:lineRule="auto"/>
        <w:jc w:val="both"/>
        <w:rPr>
          <w:b/>
          <w:sz w:val="20"/>
        </w:rPr>
      </w:pPr>
      <w:r w:rsidRPr="00D706F9">
        <w:rPr>
          <w:b/>
          <w:sz w:val="20"/>
        </w:rPr>
        <w:t xml:space="preserve">Вид та ідентифікатор процедури закупівлі: </w:t>
      </w:r>
    </w:p>
    <w:p w:rsidR="009635B9" w:rsidRPr="00D706F9" w:rsidRDefault="009635B9" w:rsidP="00086B24">
      <w:pPr>
        <w:spacing w:line="240" w:lineRule="auto"/>
        <w:jc w:val="both"/>
        <w:rPr>
          <w:i/>
          <w:sz w:val="20"/>
        </w:rPr>
      </w:pPr>
      <w:r w:rsidRPr="00D706F9">
        <w:rPr>
          <w:i/>
          <w:sz w:val="20"/>
        </w:rPr>
        <w:t>Відкриті торги</w:t>
      </w:r>
      <w:r w:rsidR="00685D62" w:rsidRPr="00D706F9">
        <w:rPr>
          <w:i/>
          <w:sz w:val="20"/>
        </w:rPr>
        <w:t xml:space="preserve"> з особливостями</w:t>
      </w:r>
      <w:r w:rsidRPr="00D706F9">
        <w:rPr>
          <w:i/>
          <w:sz w:val="20"/>
        </w:rPr>
        <w:t>,</w:t>
      </w:r>
    </w:p>
    <w:p w:rsidR="000415A6" w:rsidRPr="00D706F9" w:rsidRDefault="00C47EFC" w:rsidP="00086B24">
      <w:pPr>
        <w:spacing w:line="240" w:lineRule="auto"/>
        <w:jc w:val="both"/>
        <w:rPr>
          <w:i/>
          <w:sz w:val="20"/>
        </w:rPr>
      </w:pPr>
      <w:r w:rsidRPr="00C47EFC">
        <w:rPr>
          <w:b/>
          <w:i/>
          <w:sz w:val="20"/>
        </w:rPr>
        <w:t>UA-2026-06-15-011002-a</w:t>
      </w:r>
      <w:r w:rsidR="000415A6" w:rsidRPr="00D706F9">
        <w:rPr>
          <w:i/>
          <w:sz w:val="20"/>
        </w:rPr>
        <w:t>.</w:t>
      </w:r>
    </w:p>
    <w:p w:rsidR="009635B9" w:rsidRPr="00D706F9" w:rsidRDefault="009635B9" w:rsidP="00086B24">
      <w:pPr>
        <w:spacing w:line="240" w:lineRule="auto"/>
        <w:jc w:val="both"/>
        <w:rPr>
          <w:b/>
          <w:sz w:val="20"/>
        </w:rPr>
      </w:pPr>
      <w:r w:rsidRPr="00D706F9">
        <w:rPr>
          <w:b/>
          <w:sz w:val="20"/>
        </w:rPr>
        <w:t xml:space="preserve">Очікувана вартість та </w:t>
      </w:r>
      <w:r w:rsidR="001E392A" w:rsidRPr="00D706F9">
        <w:rPr>
          <w:b/>
          <w:sz w:val="20"/>
        </w:rPr>
        <w:t>обґрунтування</w:t>
      </w:r>
      <w:r w:rsidR="00335FEA" w:rsidRPr="00D706F9">
        <w:rPr>
          <w:b/>
          <w:sz w:val="20"/>
        </w:rPr>
        <w:t xml:space="preserve"> очікуваної вартості предмета закупівлі:</w:t>
      </w:r>
      <w:r w:rsidR="003B2047" w:rsidRPr="00D706F9">
        <w:rPr>
          <w:sz w:val="20"/>
        </w:rPr>
        <w:t xml:space="preserve"> </w:t>
      </w:r>
      <w:r w:rsidR="00F86EBE" w:rsidRPr="00D706F9">
        <w:rPr>
          <w:sz w:val="20"/>
        </w:rPr>
        <w:t xml:space="preserve"> </w:t>
      </w:r>
      <w:r w:rsidR="00C47EFC">
        <w:rPr>
          <w:b/>
          <w:sz w:val="20"/>
        </w:rPr>
        <w:t>150000,00</w:t>
      </w:r>
    </w:p>
    <w:p w:rsidR="00335FEA" w:rsidRPr="00D706F9" w:rsidRDefault="00335FEA" w:rsidP="00086B24">
      <w:pPr>
        <w:spacing w:line="240" w:lineRule="auto"/>
        <w:jc w:val="both"/>
        <w:rPr>
          <w:i/>
          <w:sz w:val="20"/>
        </w:rPr>
      </w:pPr>
      <w:r w:rsidRPr="00D706F9">
        <w:rPr>
          <w:i/>
          <w:sz w:val="20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D706F9">
        <w:rPr>
          <w:i/>
          <w:sz w:val="20"/>
        </w:rPr>
        <w:t xml:space="preserve"> </w:t>
      </w:r>
      <w:r w:rsidRPr="00D706F9">
        <w:rPr>
          <w:i/>
          <w:sz w:val="20"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Pr="00D706F9" w:rsidRDefault="00153D50" w:rsidP="00086B24">
      <w:pPr>
        <w:spacing w:line="240" w:lineRule="auto"/>
        <w:jc w:val="both"/>
        <w:rPr>
          <w:i/>
          <w:sz w:val="20"/>
        </w:rPr>
      </w:pPr>
      <w:r w:rsidRPr="00D706F9">
        <w:rPr>
          <w:b/>
          <w:sz w:val="20"/>
        </w:rPr>
        <w:t xml:space="preserve">Розмір бюджетного призначення: </w:t>
      </w:r>
      <w:r w:rsidRPr="00D706F9">
        <w:rPr>
          <w:sz w:val="20"/>
        </w:rPr>
        <w:t xml:space="preserve"> </w:t>
      </w:r>
      <w:r w:rsidRPr="00D706F9">
        <w:rPr>
          <w:i/>
          <w:sz w:val="20"/>
        </w:rPr>
        <w:t>Згідно з планом використання бюджетних коштів на 202</w:t>
      </w:r>
      <w:r w:rsidR="00955AB1">
        <w:rPr>
          <w:i/>
          <w:sz w:val="20"/>
        </w:rPr>
        <w:t xml:space="preserve">6 </w:t>
      </w:r>
      <w:r w:rsidRPr="00D706F9">
        <w:rPr>
          <w:i/>
          <w:sz w:val="20"/>
        </w:rPr>
        <w:t>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955AB1">
        <w:rPr>
          <w:i/>
          <w:sz w:val="20"/>
        </w:rPr>
        <w:t>6</w:t>
      </w:r>
      <w:r w:rsidRPr="00D706F9">
        <w:rPr>
          <w:i/>
          <w:sz w:val="20"/>
        </w:rPr>
        <w:t xml:space="preserve"> рік.</w:t>
      </w:r>
    </w:p>
    <w:p w:rsidR="00A732EE" w:rsidRPr="00D706F9" w:rsidRDefault="001E392A" w:rsidP="00086B24">
      <w:pPr>
        <w:spacing w:line="240" w:lineRule="auto"/>
        <w:jc w:val="both"/>
        <w:rPr>
          <w:i/>
          <w:sz w:val="20"/>
        </w:rPr>
      </w:pPr>
      <w:r w:rsidRPr="00D706F9">
        <w:rPr>
          <w:b/>
          <w:sz w:val="20"/>
        </w:rPr>
        <w:t>Обґрунтування</w:t>
      </w:r>
      <w:r w:rsidR="00A732EE" w:rsidRPr="00D706F9">
        <w:rPr>
          <w:b/>
          <w:sz w:val="20"/>
        </w:rPr>
        <w:t xml:space="preserve"> технічних та якісних характеристик предмета закупівлі. </w:t>
      </w:r>
      <w:r w:rsidR="00A732EE" w:rsidRPr="00D706F9">
        <w:rPr>
          <w:i/>
          <w:sz w:val="20"/>
        </w:rPr>
        <w:t>Термін постачання</w:t>
      </w:r>
      <w:r w:rsidR="00B44A86" w:rsidRPr="00D706F9">
        <w:rPr>
          <w:i/>
          <w:sz w:val="20"/>
        </w:rPr>
        <w:t xml:space="preserve"> </w:t>
      </w:r>
      <w:r w:rsidR="00A732EE" w:rsidRPr="00D706F9">
        <w:rPr>
          <w:i/>
          <w:sz w:val="20"/>
        </w:rPr>
        <w:t xml:space="preserve">- </w:t>
      </w:r>
      <w:r w:rsidR="00356ADF" w:rsidRPr="00D706F9">
        <w:rPr>
          <w:i/>
          <w:sz w:val="20"/>
        </w:rPr>
        <w:t xml:space="preserve">з дати </w:t>
      </w:r>
      <w:r w:rsidRPr="00D706F9">
        <w:rPr>
          <w:i/>
          <w:sz w:val="20"/>
        </w:rPr>
        <w:t>укладання договору по 31.12.202</w:t>
      </w:r>
      <w:r w:rsidR="00955AB1">
        <w:rPr>
          <w:i/>
          <w:sz w:val="20"/>
        </w:rPr>
        <w:t>6</w:t>
      </w:r>
      <w:r w:rsidR="00356ADF" w:rsidRPr="00D706F9">
        <w:rPr>
          <w:i/>
          <w:sz w:val="20"/>
        </w:rPr>
        <w:t xml:space="preserve"> року.</w:t>
      </w:r>
    </w:p>
    <w:p w:rsidR="00086B24" w:rsidRDefault="00356ADF" w:rsidP="00086B24">
      <w:pPr>
        <w:spacing w:line="240" w:lineRule="auto"/>
        <w:jc w:val="both"/>
        <w:rPr>
          <w:sz w:val="20"/>
        </w:rPr>
      </w:pPr>
      <w:r w:rsidRPr="00D706F9">
        <w:rPr>
          <w:sz w:val="20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086B24" w:rsidRPr="00086B24" w:rsidRDefault="00086B24" w:rsidP="00086B24">
      <w:pPr>
        <w:spacing w:line="240" w:lineRule="auto"/>
        <w:jc w:val="both"/>
        <w:rPr>
          <w:sz w:val="20"/>
        </w:rPr>
      </w:pPr>
    </w:p>
    <w:p w:rsidR="00356ADF" w:rsidRPr="00D706F9" w:rsidRDefault="00356ADF" w:rsidP="00086B24">
      <w:pPr>
        <w:spacing w:line="240" w:lineRule="auto"/>
        <w:jc w:val="both"/>
        <w:rPr>
          <w:b/>
          <w:i/>
          <w:sz w:val="20"/>
        </w:rPr>
      </w:pPr>
      <w:r w:rsidRPr="00D706F9">
        <w:rPr>
          <w:b/>
          <w:i/>
          <w:sz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086B24" w:rsidRDefault="00086B24" w:rsidP="00086B2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Cs w:val="24"/>
        </w:rPr>
      </w:pPr>
    </w:p>
    <w:p w:rsidR="00086B24" w:rsidRDefault="00086B24" w:rsidP="00086B2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Cs w:val="24"/>
        </w:rPr>
      </w:pPr>
    </w:p>
    <w:p w:rsidR="00086B24" w:rsidRDefault="00086B24" w:rsidP="00086B2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Cs w:val="24"/>
        </w:rPr>
      </w:pPr>
    </w:p>
    <w:p w:rsidR="0080065E" w:rsidRDefault="0080065E" w:rsidP="00086B2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i/>
          <w:iCs/>
          <w:sz w:val="18"/>
          <w:szCs w:val="20"/>
        </w:rPr>
      </w:pPr>
      <w:bookmarkStart w:id="0" w:name="_GoBack"/>
      <w:bookmarkEnd w:id="0"/>
      <w:r w:rsidRPr="00DB0DDE">
        <w:rPr>
          <w:rFonts w:ascii="Calibri" w:hAnsi="Calibri" w:cs="Calibri"/>
          <w:b/>
          <w:bCs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DB0DDE">
        <w:rPr>
          <w:rFonts w:ascii="Calibri" w:hAnsi="Calibri" w:cs="Calibri"/>
          <w:b/>
          <w:bCs/>
          <w:i/>
          <w:iCs/>
          <w:sz w:val="18"/>
          <w:szCs w:val="20"/>
        </w:rPr>
        <w:t xml:space="preserve"> </w:t>
      </w:r>
    </w:p>
    <w:p w:rsidR="001A798F" w:rsidRPr="00DB0DDE" w:rsidRDefault="001A798F" w:rsidP="00086B2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i/>
          <w:iCs/>
          <w:sz w:val="18"/>
          <w:szCs w:val="20"/>
        </w:rPr>
      </w:pPr>
    </w:p>
    <w:p w:rsidR="00C47EFC" w:rsidRDefault="00C47EFC" w:rsidP="00086B24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</w:pPr>
      <w:r w:rsidRPr="00DB0DDE"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  <w:t xml:space="preserve">Солома та сіно </w:t>
      </w:r>
      <w:r w:rsidR="00695289" w:rsidRPr="00DB0DDE"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  <w:t>–</w:t>
      </w:r>
      <w:r w:rsidRPr="00DB0DDE"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  <w:t xml:space="preserve"> фураж</w:t>
      </w:r>
      <w:r w:rsidR="00695289" w:rsidRPr="00DB0DDE"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  <w:t>.</w:t>
      </w:r>
      <w:r w:rsidRPr="00DB0DDE"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  <w:t xml:space="preserve"> Код ДК 021:2015 - 03110000-5 – Сільськогосподарські культури, продукція товарн</w:t>
      </w:r>
      <w:r w:rsidR="00695289" w:rsidRPr="00DB0DDE"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  <w:t>ого садівництва та рослинництва</w:t>
      </w:r>
      <w:r w:rsidRPr="00DB0DDE"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  <w:t>,</w:t>
      </w:r>
    </w:p>
    <w:p w:rsidR="001A798F" w:rsidRPr="00DB0DDE" w:rsidRDefault="001A798F" w:rsidP="00086B24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  <w:kern w:val="3"/>
          <w:sz w:val="28"/>
          <w:szCs w:val="28"/>
          <w:u w:val="single"/>
          <w:lang w:eastAsia="zh-CN" w:bidi="hi-IN"/>
        </w:rPr>
      </w:pPr>
    </w:p>
    <w:p w:rsidR="00A91022" w:rsidRPr="00DB0DDE" w:rsidRDefault="00A91022" w:rsidP="00086B24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3"/>
          <w:sz w:val="28"/>
          <w:szCs w:val="28"/>
          <w:lang w:eastAsia="zh-CN" w:bidi="hi-IN"/>
        </w:rPr>
      </w:pPr>
      <w:r w:rsidRPr="00DB0DDE">
        <w:rPr>
          <w:rFonts w:ascii="Calibri" w:hAnsi="Calibri" w:cs="Calibri"/>
        </w:rPr>
        <w:t>1. Строк поставки товару:  по  31.12.2026р.</w:t>
      </w:r>
    </w:p>
    <w:p w:rsidR="00A91022" w:rsidRPr="00DB0DDE" w:rsidRDefault="00A91022" w:rsidP="00086B24">
      <w:pPr>
        <w:spacing w:after="0" w:line="240" w:lineRule="auto"/>
        <w:jc w:val="both"/>
        <w:rPr>
          <w:rFonts w:ascii="Calibri" w:hAnsi="Calibri" w:cs="Calibri"/>
          <w:b/>
          <w:szCs w:val="24"/>
        </w:rPr>
      </w:pPr>
      <w:r w:rsidRPr="00DB0DDE">
        <w:rPr>
          <w:rFonts w:ascii="Calibri" w:hAnsi="Calibri" w:cs="Calibri"/>
        </w:rPr>
        <w:t xml:space="preserve">2. Місце поставки товарів:  23210, Вінницька область, Вінницький район, </w:t>
      </w:r>
      <w:proofErr w:type="spellStart"/>
      <w:r w:rsidRPr="00DB0DDE">
        <w:rPr>
          <w:rFonts w:ascii="Calibri" w:hAnsi="Calibri" w:cs="Calibri"/>
        </w:rPr>
        <w:t>смт</w:t>
      </w:r>
      <w:proofErr w:type="spellEnd"/>
      <w:r w:rsidRPr="00DB0DDE">
        <w:rPr>
          <w:rFonts w:ascii="Calibri" w:hAnsi="Calibri" w:cs="Calibri"/>
        </w:rPr>
        <w:t xml:space="preserve"> </w:t>
      </w:r>
      <w:proofErr w:type="spellStart"/>
      <w:r w:rsidRPr="00DB0DDE">
        <w:rPr>
          <w:rFonts w:ascii="Calibri" w:hAnsi="Calibri" w:cs="Calibri"/>
        </w:rPr>
        <w:t>Стрижавка</w:t>
      </w:r>
      <w:proofErr w:type="spellEnd"/>
      <w:r w:rsidRPr="00DB0DDE">
        <w:rPr>
          <w:rFonts w:ascii="Calibri" w:hAnsi="Calibri" w:cs="Calibri"/>
        </w:rPr>
        <w:t xml:space="preserve">, вул. </w:t>
      </w:r>
      <w:proofErr w:type="spellStart"/>
      <w:r w:rsidRPr="00DB0DDE">
        <w:rPr>
          <w:rFonts w:ascii="Calibri" w:hAnsi="Calibri" w:cs="Calibri"/>
        </w:rPr>
        <w:t>Новосільська</w:t>
      </w:r>
      <w:proofErr w:type="spellEnd"/>
      <w:r w:rsidRPr="00DB0DDE">
        <w:rPr>
          <w:rFonts w:ascii="Calibri" w:hAnsi="Calibri" w:cs="Calibri"/>
        </w:rPr>
        <w:t>, 39.</w:t>
      </w:r>
      <w:r w:rsidRPr="00DB0DDE">
        <w:rPr>
          <w:rFonts w:ascii="Calibri" w:hAnsi="Calibri" w:cs="Calibri"/>
          <w:b/>
          <w:szCs w:val="24"/>
        </w:rPr>
        <w:t xml:space="preserve"> </w:t>
      </w:r>
    </w:p>
    <w:tbl>
      <w:tblPr>
        <w:tblW w:w="8689" w:type="dxa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558"/>
        <w:gridCol w:w="1233"/>
        <w:gridCol w:w="1580"/>
      </w:tblGrid>
      <w:tr w:rsidR="00695289" w:rsidRPr="00DB0DDE" w:rsidTr="00695289">
        <w:trPr>
          <w:trHeight w:val="521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№ з/</w:t>
            </w:r>
            <w:proofErr w:type="gramStart"/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п</w:t>
            </w:r>
            <w:proofErr w:type="gramEnd"/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proofErr w:type="spellStart"/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Найменування</w:t>
            </w:r>
            <w:proofErr w:type="spellEnd"/>
          </w:p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proofErr w:type="spellStart"/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Одиниця</w:t>
            </w:r>
            <w:proofErr w:type="spellEnd"/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 xml:space="preserve"> </w:t>
            </w:r>
            <w:proofErr w:type="spellStart"/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виміру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proofErr w:type="spellStart"/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Кількість</w:t>
            </w:r>
            <w:proofErr w:type="spellEnd"/>
          </w:p>
        </w:tc>
      </w:tr>
      <w:tr w:rsidR="00695289" w:rsidRPr="00DB0DDE" w:rsidTr="00695289">
        <w:trPr>
          <w:trHeight w:val="78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eastAsia="Times New Roman" w:hAnsi="Calibri" w:cs="Calibri"/>
                <w:color w:val="000000"/>
                <w:szCs w:val="24"/>
                <w:lang w:eastAsia="uk-UA"/>
              </w:rPr>
              <w:t>С</w:t>
            </w:r>
            <w:proofErr w:type="spellStart"/>
            <w:r w:rsidRPr="00DB0DDE">
              <w:rPr>
                <w:rFonts w:ascii="Calibri" w:eastAsia="Times New Roman" w:hAnsi="Calibri" w:cs="Calibri"/>
                <w:color w:val="000000"/>
                <w:szCs w:val="24"/>
                <w:lang w:val="ru-RU" w:eastAsia="uk-UA"/>
              </w:rPr>
              <w:t>іно</w:t>
            </w:r>
            <w:proofErr w:type="spellEnd"/>
            <w:r w:rsidRPr="00DB0DDE">
              <w:rPr>
                <w:rFonts w:ascii="Calibri" w:eastAsia="Times New Roman" w:hAnsi="Calibri" w:cs="Calibri"/>
                <w:color w:val="000000"/>
                <w:szCs w:val="24"/>
                <w:lang w:val="ru-RU" w:eastAsia="uk-UA"/>
              </w:rPr>
              <w:t>-люцерна</w:t>
            </w:r>
            <w:r w:rsidRPr="00DB0DDE">
              <w:rPr>
                <w:rFonts w:ascii="Calibri" w:eastAsia="Times New Roman" w:hAnsi="Calibri" w:cs="Calibri"/>
                <w:color w:val="000000"/>
                <w:szCs w:val="24"/>
                <w:lang w:eastAsia="uk-UA"/>
              </w:rPr>
              <w:t xml:space="preserve"> (фураж)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кг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25 000</w:t>
            </w:r>
          </w:p>
        </w:tc>
      </w:tr>
      <w:tr w:rsidR="00695289" w:rsidRPr="00DB0DDE" w:rsidTr="00695289">
        <w:trPr>
          <w:trHeight w:val="78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Солома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кг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89" w:rsidRPr="00DB0DDE" w:rsidRDefault="00695289" w:rsidP="0008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0"/>
                <w:lang w:val="ru-RU" w:eastAsia="zh-CN" w:bidi="hi-IN"/>
              </w:rPr>
            </w:pPr>
            <w:r w:rsidRPr="00DB0DDE">
              <w:rPr>
                <w:rFonts w:ascii="Calibri" w:hAnsi="Calibri" w:cs="Calibri"/>
                <w:sz w:val="20"/>
                <w:lang w:val="ru-RU" w:eastAsia="zh-CN" w:bidi="hi-IN"/>
              </w:rPr>
              <w:t>20 000</w:t>
            </w:r>
          </w:p>
        </w:tc>
      </w:tr>
    </w:tbl>
    <w:p w:rsidR="005418A8" w:rsidRDefault="005418A8" w:rsidP="00086B24">
      <w:pPr>
        <w:spacing w:after="0" w:line="240" w:lineRule="auto"/>
        <w:jc w:val="both"/>
        <w:rPr>
          <w:rFonts w:ascii="Times New Roman" w:eastAsia="Courier New" w:hAnsi="Times New Roman"/>
          <w:color w:val="000000"/>
          <w:szCs w:val="24"/>
          <w:lang w:val="ru-RU" w:eastAsia="uk-UA"/>
        </w:rPr>
      </w:pPr>
    </w:p>
    <w:p w:rsidR="00A9660E" w:rsidRPr="00DB0DDE" w:rsidRDefault="00A9660E" w:rsidP="00086B24">
      <w:pPr>
        <w:spacing w:after="0" w:line="240" w:lineRule="auto"/>
        <w:jc w:val="both"/>
        <w:rPr>
          <w:rFonts w:ascii="Calibri" w:eastAsia="Courier New" w:hAnsi="Calibri" w:cs="Calibri"/>
          <w:color w:val="000000"/>
          <w:szCs w:val="24"/>
          <w:lang w:val="ru-RU" w:eastAsia="uk-UA"/>
        </w:rPr>
      </w:pPr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 xml:space="preserve">3. </w:t>
      </w:r>
      <w:proofErr w:type="spellStart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>Особливі</w:t>
      </w:r>
      <w:proofErr w:type="spellEnd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 xml:space="preserve"> </w:t>
      </w:r>
      <w:proofErr w:type="spellStart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>вимоги</w:t>
      </w:r>
      <w:proofErr w:type="spellEnd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 xml:space="preserve"> до предмету </w:t>
      </w:r>
      <w:proofErr w:type="spellStart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>закупі</w:t>
      </w:r>
      <w:proofErr w:type="gramStart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>вл</w:t>
      </w:r>
      <w:proofErr w:type="gramEnd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>і</w:t>
      </w:r>
      <w:proofErr w:type="spellEnd"/>
      <w:r w:rsidRPr="00DB0DDE">
        <w:rPr>
          <w:rFonts w:ascii="Calibri" w:eastAsia="Courier New" w:hAnsi="Calibri" w:cs="Calibri"/>
          <w:b/>
          <w:color w:val="000000"/>
          <w:szCs w:val="24"/>
          <w:lang w:val="ru-RU" w:eastAsia="uk-UA"/>
        </w:rPr>
        <w:t xml:space="preserve"> </w:t>
      </w:r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(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далі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 – Товар):</w:t>
      </w:r>
    </w:p>
    <w:p w:rsidR="00A9660E" w:rsidRPr="00DB0DDE" w:rsidRDefault="00A9660E" w:rsidP="00086B24">
      <w:pPr>
        <w:spacing w:after="0" w:line="240" w:lineRule="auto"/>
        <w:jc w:val="both"/>
        <w:rPr>
          <w:rFonts w:ascii="Calibri" w:eastAsia="Courier New" w:hAnsi="Calibri" w:cs="Calibri"/>
          <w:color w:val="000000"/>
          <w:szCs w:val="24"/>
          <w:lang w:eastAsia="uk-UA"/>
        </w:rPr>
      </w:pPr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3.1. </w:t>
      </w:r>
      <w:proofErr w:type="spellStart"/>
      <w:proofErr w:type="gram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С</w:t>
      </w:r>
      <w:proofErr w:type="gram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іно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eastAsia="uk-UA"/>
        </w:rPr>
        <w:t xml:space="preserve"> </w:t>
      </w:r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(</w:t>
      </w:r>
      <w:proofErr w:type="gram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люцерна</w:t>
      </w:r>
      <w:proofErr w:type="gram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) та солома 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повинні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 бути 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гарної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 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якості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, 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сухі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, 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непрілі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, 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скошені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 xml:space="preserve"> на початку </w:t>
      </w:r>
      <w:proofErr w:type="spellStart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цвітіння</w:t>
      </w:r>
      <w:proofErr w:type="spellEnd"/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,</w:t>
      </w:r>
      <w:r w:rsidRPr="00DB0DDE">
        <w:rPr>
          <w:rFonts w:ascii="Calibri" w:eastAsia="Courier New" w:hAnsi="Calibri" w:cs="Calibri"/>
          <w:color w:val="000000"/>
          <w:szCs w:val="24"/>
          <w:lang w:eastAsia="uk-UA"/>
        </w:rPr>
        <w:t xml:space="preserve"> </w:t>
      </w:r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тюки вагою по 20-2</w:t>
      </w:r>
      <w:r w:rsidRPr="00DB0DDE">
        <w:rPr>
          <w:rFonts w:ascii="Calibri" w:eastAsia="Courier New" w:hAnsi="Calibri" w:cs="Calibri"/>
          <w:color w:val="000000"/>
          <w:szCs w:val="24"/>
          <w:lang w:eastAsia="uk-UA"/>
        </w:rPr>
        <w:t xml:space="preserve">5 </w:t>
      </w:r>
      <w:r w:rsidRPr="00DB0DDE">
        <w:rPr>
          <w:rFonts w:ascii="Calibri" w:eastAsia="Courier New" w:hAnsi="Calibri" w:cs="Calibri"/>
          <w:color w:val="000000"/>
          <w:szCs w:val="24"/>
          <w:lang w:val="ru-RU" w:eastAsia="uk-UA"/>
        </w:rPr>
        <w:t>кг.</w:t>
      </w:r>
    </w:p>
    <w:p w:rsidR="00A9660E" w:rsidRPr="00DB0DDE" w:rsidRDefault="00A9660E" w:rsidP="00086B24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  <w:color w:val="000000"/>
          <w:szCs w:val="24"/>
          <w:lang w:eastAsia="ru-RU"/>
        </w:rPr>
      </w:pPr>
      <w:r w:rsidRPr="00DB0DDE">
        <w:rPr>
          <w:rFonts w:ascii="Calibri" w:eastAsia="Courier New" w:hAnsi="Calibri" w:cs="Calibri"/>
          <w:color w:val="000000"/>
          <w:szCs w:val="24"/>
          <w:lang w:eastAsia="uk-UA"/>
        </w:rPr>
        <w:t xml:space="preserve">3.2. Вимоги щодо якості Товару: </w:t>
      </w:r>
      <w:r w:rsidRPr="00DB0DDE">
        <w:rPr>
          <w:rFonts w:ascii="Calibri" w:hAnsi="Calibri" w:cs="Calibri"/>
          <w:color w:val="000000"/>
          <w:szCs w:val="24"/>
          <w:lang w:eastAsia="ru-RU"/>
        </w:rPr>
        <w:t>Товари, що постачаються повинні відповідати всім технічним характеристикам та мати належний вигляд.</w:t>
      </w:r>
    </w:p>
    <w:p w:rsidR="00A9660E" w:rsidRPr="00DB0DDE" w:rsidRDefault="00A9660E" w:rsidP="00086B2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val="ru-RU" w:eastAsia="ru-RU"/>
        </w:rPr>
      </w:pPr>
      <w:r w:rsidRPr="00DB0DDE">
        <w:rPr>
          <w:rFonts w:ascii="Calibri" w:eastAsia="Times New Roman" w:hAnsi="Calibri" w:cs="Calibri"/>
          <w:bCs/>
          <w:color w:val="000000"/>
          <w:szCs w:val="24"/>
          <w:lang w:val="ru-RU" w:eastAsia="uk-UA"/>
        </w:rPr>
        <w:t xml:space="preserve">3.3. </w:t>
      </w:r>
      <w:proofErr w:type="spellStart"/>
      <w:proofErr w:type="gramStart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Ц</w:t>
      </w:r>
      <w:proofErr w:type="gram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іна</w:t>
      </w:r>
      <w:proofErr w:type="spell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 xml:space="preserve"> повинна </w:t>
      </w:r>
      <w:proofErr w:type="spellStart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відповідати</w:t>
      </w:r>
      <w:proofErr w:type="spell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 xml:space="preserve"> </w:t>
      </w:r>
      <w:proofErr w:type="spellStart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середнім</w:t>
      </w:r>
      <w:proofErr w:type="spell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 xml:space="preserve"> </w:t>
      </w:r>
      <w:proofErr w:type="spellStart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ринковим</w:t>
      </w:r>
      <w:proofErr w:type="spell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 xml:space="preserve"> </w:t>
      </w:r>
      <w:proofErr w:type="spellStart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цінам</w:t>
      </w:r>
      <w:proofErr w:type="spell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 xml:space="preserve"> на момент </w:t>
      </w:r>
      <w:proofErr w:type="spellStart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проведення</w:t>
      </w:r>
      <w:proofErr w:type="spell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 xml:space="preserve"> </w:t>
      </w:r>
      <w:proofErr w:type="spellStart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закупівлі</w:t>
      </w:r>
      <w:proofErr w:type="spellEnd"/>
      <w:r w:rsidRPr="00DB0DDE">
        <w:rPr>
          <w:rFonts w:ascii="Calibri" w:eastAsia="Times New Roman" w:hAnsi="Calibri" w:cs="Calibri"/>
          <w:color w:val="000000"/>
          <w:szCs w:val="24"/>
          <w:lang w:val="ru-RU" w:eastAsia="ru-RU"/>
        </w:rPr>
        <w:t>.</w:t>
      </w:r>
    </w:p>
    <w:p w:rsidR="00A9660E" w:rsidRPr="00DB0DDE" w:rsidRDefault="00A9660E" w:rsidP="00086B24">
      <w:pPr>
        <w:spacing w:after="0" w:line="240" w:lineRule="auto"/>
        <w:jc w:val="both"/>
        <w:rPr>
          <w:rFonts w:ascii="Calibri" w:hAnsi="Calibri" w:cs="Calibri"/>
          <w:i/>
        </w:rPr>
      </w:pPr>
      <w:r w:rsidRPr="00DB0DDE">
        <w:rPr>
          <w:rFonts w:ascii="Calibri" w:hAnsi="Calibri" w:cs="Calibri"/>
          <w:b/>
          <w:i/>
        </w:rPr>
        <w:br/>
      </w:r>
      <w:r w:rsidRPr="00DB0DDE">
        <w:rPr>
          <w:rFonts w:ascii="Calibri" w:hAnsi="Calibri" w:cs="Calibri"/>
        </w:rPr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A9660E" w:rsidRPr="00DB0DDE" w:rsidRDefault="00A9660E" w:rsidP="00086B24">
      <w:pPr>
        <w:spacing w:after="0" w:line="240" w:lineRule="auto"/>
        <w:jc w:val="both"/>
        <w:rPr>
          <w:rFonts w:ascii="Calibri" w:hAnsi="Calibri" w:cs="Calibri"/>
          <w:lang w:val="ru-RU"/>
        </w:rPr>
      </w:pPr>
      <w:r w:rsidRPr="00DB0DDE">
        <w:rPr>
          <w:rFonts w:ascii="Calibri" w:hAnsi="Calibri" w:cs="Calibri"/>
          <w:b/>
          <w:u w:val="single"/>
        </w:rPr>
        <w:t>Транспортування:</w:t>
      </w:r>
      <w:r w:rsidRPr="00DB0DDE">
        <w:rPr>
          <w:rFonts w:ascii="Calibri" w:hAnsi="Calibri" w:cs="Calibri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A9660E" w:rsidRPr="00DB0DDE" w:rsidRDefault="00A9660E" w:rsidP="00086B24">
      <w:pPr>
        <w:spacing w:after="0" w:line="240" w:lineRule="auto"/>
        <w:jc w:val="both"/>
        <w:rPr>
          <w:rFonts w:ascii="Calibri" w:hAnsi="Calibri" w:cs="Calibri"/>
        </w:rPr>
      </w:pPr>
      <w:r w:rsidRPr="00DB0DDE">
        <w:rPr>
          <w:rFonts w:ascii="Calibri" w:hAnsi="Calibri" w:cs="Calibri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A9660E" w:rsidRPr="00DB0DDE" w:rsidRDefault="00A9660E" w:rsidP="00086B24">
      <w:pPr>
        <w:spacing w:after="0" w:line="240" w:lineRule="auto"/>
        <w:jc w:val="both"/>
        <w:rPr>
          <w:rFonts w:ascii="Calibri" w:hAnsi="Calibri" w:cs="Calibri"/>
        </w:rPr>
      </w:pPr>
      <w:r w:rsidRPr="00DB0DDE">
        <w:rPr>
          <w:rFonts w:ascii="Calibri" w:hAnsi="Calibri" w:cs="Calibri"/>
          <w:b/>
          <w:u w:val="single"/>
        </w:rPr>
        <w:t>Строк поставки товару</w:t>
      </w:r>
      <w:r w:rsidRPr="00DB0DDE">
        <w:rPr>
          <w:rFonts w:ascii="Calibri" w:hAnsi="Calibri" w:cs="Calibri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A9660E" w:rsidRPr="00DB0DDE" w:rsidRDefault="00A9660E" w:rsidP="00086B24">
      <w:pPr>
        <w:spacing w:after="0" w:line="240" w:lineRule="auto"/>
        <w:jc w:val="both"/>
        <w:rPr>
          <w:rFonts w:ascii="Calibri" w:hAnsi="Calibri" w:cs="Calibri"/>
        </w:rPr>
      </w:pPr>
      <w:r w:rsidRPr="00DB0DDE">
        <w:rPr>
          <w:rFonts w:ascii="Calibri" w:hAnsi="Calibri" w:cs="Calibri"/>
        </w:rPr>
        <w:t xml:space="preserve">Доставку та </w:t>
      </w:r>
      <w:proofErr w:type="spellStart"/>
      <w:r w:rsidRPr="00DB0DDE">
        <w:rPr>
          <w:rFonts w:ascii="Calibri" w:hAnsi="Calibri" w:cs="Calibri"/>
          <w:lang w:val="ru-RU"/>
        </w:rPr>
        <w:t>ро</w:t>
      </w:r>
      <w:r w:rsidRPr="00DB0DDE">
        <w:rPr>
          <w:rFonts w:ascii="Calibri" w:hAnsi="Calibri" w:cs="Calibri"/>
        </w:rPr>
        <w:t>звантаження</w:t>
      </w:r>
      <w:proofErr w:type="spellEnd"/>
      <w:r w:rsidRPr="00DB0DDE">
        <w:rPr>
          <w:rFonts w:ascii="Calibri" w:hAnsi="Calibri" w:cs="Calibri"/>
        </w:rPr>
        <w:t xml:space="preserve"> товару здійснює Учасник за свій рахунок (чи/або своїми силами). Учасник разом з продукцією надає Замовнику накладну на товар та всю супровідну документацію на кожну партію товару згідно вимог діючого законодавства.</w:t>
      </w:r>
    </w:p>
    <w:sectPr w:rsidR="00A9660E" w:rsidRPr="00DB0DDE" w:rsidSect="00D706F9">
      <w:headerReference w:type="default" r:id="rId9"/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8C" w:rsidRDefault="00C5188C" w:rsidP="009172BD">
      <w:pPr>
        <w:spacing w:after="0" w:line="240" w:lineRule="auto"/>
      </w:pPr>
      <w:r>
        <w:separator/>
      </w:r>
    </w:p>
  </w:endnote>
  <w:endnote w:type="continuationSeparator" w:id="0">
    <w:p w:rsidR="00C5188C" w:rsidRDefault="00C5188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8C" w:rsidRDefault="00C5188C" w:rsidP="009172BD">
      <w:pPr>
        <w:spacing w:after="0" w:line="240" w:lineRule="auto"/>
      </w:pPr>
      <w:r>
        <w:separator/>
      </w:r>
    </w:p>
  </w:footnote>
  <w:footnote w:type="continuationSeparator" w:id="0">
    <w:p w:rsidR="00C5188C" w:rsidRDefault="00C5188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8329F"/>
    <w:rsid w:val="00086B24"/>
    <w:rsid w:val="000D7B6D"/>
    <w:rsid w:val="00132299"/>
    <w:rsid w:val="00153D50"/>
    <w:rsid w:val="001A798F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208F7"/>
    <w:rsid w:val="00463AA2"/>
    <w:rsid w:val="004E259E"/>
    <w:rsid w:val="00540A05"/>
    <w:rsid w:val="005418A8"/>
    <w:rsid w:val="00582F61"/>
    <w:rsid w:val="00592B3A"/>
    <w:rsid w:val="00685D62"/>
    <w:rsid w:val="00695289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55AB1"/>
    <w:rsid w:val="009635B9"/>
    <w:rsid w:val="009F68DD"/>
    <w:rsid w:val="00A732EE"/>
    <w:rsid w:val="00A742F7"/>
    <w:rsid w:val="00A801AC"/>
    <w:rsid w:val="00A85870"/>
    <w:rsid w:val="00A91022"/>
    <w:rsid w:val="00A9660E"/>
    <w:rsid w:val="00AA3B51"/>
    <w:rsid w:val="00AE57C9"/>
    <w:rsid w:val="00B23D59"/>
    <w:rsid w:val="00B44A86"/>
    <w:rsid w:val="00B45047"/>
    <w:rsid w:val="00B7522A"/>
    <w:rsid w:val="00BB087A"/>
    <w:rsid w:val="00BC3161"/>
    <w:rsid w:val="00BD0864"/>
    <w:rsid w:val="00C47EFC"/>
    <w:rsid w:val="00C5188C"/>
    <w:rsid w:val="00D57427"/>
    <w:rsid w:val="00D706F9"/>
    <w:rsid w:val="00D753BE"/>
    <w:rsid w:val="00DB0DDE"/>
    <w:rsid w:val="00E24CDC"/>
    <w:rsid w:val="00EA16C2"/>
    <w:rsid w:val="00EB46DB"/>
    <w:rsid w:val="00F0555F"/>
    <w:rsid w:val="00F269ED"/>
    <w:rsid w:val="00F600E6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B019-DAF4-4B5F-9FBC-D132B17D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2026-04-17T12:46:00Z</cp:lastPrinted>
  <dcterms:created xsi:type="dcterms:W3CDTF">2026-04-17T12:45:00Z</dcterms:created>
  <dcterms:modified xsi:type="dcterms:W3CDTF">2026-06-19T11:57:00Z</dcterms:modified>
</cp:coreProperties>
</file>